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10" w:rsidRPr="00FB54A7" w:rsidRDefault="00035A10" w:rsidP="00035A10">
      <w:pPr>
        <w:tabs>
          <w:tab w:val="clear" w:pos="4820"/>
          <w:tab w:val="clear" w:pos="7088"/>
          <w:tab w:val="left" w:pos="5670"/>
        </w:tabs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FB54A7">
        <w:rPr>
          <w:rFonts w:ascii="Calibri" w:hAnsi="Calibri"/>
          <w:b/>
          <w:color w:val="0070C0"/>
          <w:sz w:val="28"/>
          <w:szCs w:val="28"/>
          <w:u w:val="single"/>
        </w:rPr>
        <w:t>ETAT NOMINATIF DE VOTRE PERSONNEL</w:t>
      </w:r>
    </w:p>
    <w:p w:rsidR="00035A10" w:rsidRPr="0004185E" w:rsidRDefault="00035A10" w:rsidP="00035A10">
      <w:pPr>
        <w:tabs>
          <w:tab w:val="clear" w:pos="284"/>
          <w:tab w:val="clear" w:pos="4820"/>
          <w:tab w:val="clear" w:pos="7088"/>
          <w:tab w:val="left" w:pos="6237"/>
        </w:tabs>
        <w:ind w:right="147"/>
        <w:rPr>
          <w:rFonts w:ascii="Calibri" w:hAnsi="Calibri"/>
          <w:sz w:val="22"/>
        </w:rPr>
      </w:pPr>
      <w:r w:rsidRPr="0004185E">
        <w:rPr>
          <w:rFonts w:ascii="Calibri" w:hAnsi="Calibri"/>
          <w:sz w:val="22"/>
        </w:rPr>
        <w:t xml:space="preserve">Madame, Monsieur, </w:t>
      </w:r>
    </w:p>
    <w:p w:rsidR="00CE3757" w:rsidRDefault="00035A10" w:rsidP="00035A10">
      <w:pPr>
        <w:rPr>
          <w:rFonts w:ascii="Calibri" w:hAnsi="Calibri"/>
        </w:rPr>
      </w:pPr>
      <w:r w:rsidRPr="0004185E">
        <w:rPr>
          <w:rFonts w:ascii="Calibri" w:hAnsi="Calibri"/>
          <w:sz w:val="22"/>
        </w:rPr>
        <w:t>Veuillez compléter l</w:t>
      </w:r>
      <w:r>
        <w:rPr>
          <w:rFonts w:ascii="Calibri" w:hAnsi="Calibri"/>
          <w:sz w:val="22"/>
        </w:rPr>
        <w:t xml:space="preserve">’état </w:t>
      </w:r>
      <w:r w:rsidRPr="0004185E">
        <w:rPr>
          <w:rFonts w:ascii="Calibri" w:hAnsi="Calibri"/>
          <w:sz w:val="22"/>
        </w:rPr>
        <w:t>nominati</w:t>
      </w:r>
      <w:r>
        <w:rPr>
          <w:rFonts w:ascii="Calibri" w:hAnsi="Calibri"/>
          <w:sz w:val="22"/>
        </w:rPr>
        <w:t>f</w:t>
      </w:r>
      <w:r w:rsidRPr="0004185E">
        <w:rPr>
          <w:rFonts w:ascii="Calibri" w:hAnsi="Calibri"/>
          <w:sz w:val="22"/>
        </w:rPr>
        <w:t xml:space="preserve"> d</w:t>
      </w:r>
      <w:r>
        <w:rPr>
          <w:rFonts w:ascii="Calibri" w:hAnsi="Calibri"/>
          <w:sz w:val="22"/>
        </w:rPr>
        <w:t xml:space="preserve">e votre </w:t>
      </w:r>
      <w:r w:rsidRPr="0004185E">
        <w:rPr>
          <w:rFonts w:ascii="Calibri" w:hAnsi="Calibri"/>
          <w:sz w:val="22"/>
        </w:rPr>
        <w:t xml:space="preserve">personnel </w:t>
      </w:r>
      <w:r>
        <w:rPr>
          <w:rFonts w:ascii="Calibri" w:hAnsi="Calibri"/>
          <w:sz w:val="22"/>
        </w:rPr>
        <w:t xml:space="preserve">en vous aidant </w:t>
      </w:r>
      <w:r w:rsidRPr="0004185E">
        <w:rPr>
          <w:rFonts w:ascii="Calibri" w:hAnsi="Calibri"/>
          <w:sz w:val="22"/>
        </w:rPr>
        <w:t xml:space="preserve">de la liste des codes </w:t>
      </w:r>
      <w:r>
        <w:rPr>
          <w:rFonts w:ascii="Calibri" w:hAnsi="Calibri"/>
          <w:sz w:val="22"/>
        </w:rPr>
        <w:t>CSP et des articles relatifs au suivi de vos salariés</w:t>
      </w:r>
      <w:r w:rsidRPr="007E74B5">
        <w:rPr>
          <w:rFonts w:ascii="Calibri" w:hAnsi="Calibri"/>
        </w:rPr>
        <w:t>.</w:t>
      </w:r>
    </w:p>
    <w:tbl>
      <w:tblPr>
        <w:tblW w:w="15660" w:type="dxa"/>
        <w:tblInd w:w="-44" w:type="dxa"/>
        <w:tblBorders>
          <w:top w:val="thickThinSmallGap" w:sz="24" w:space="0" w:color="000000"/>
          <w:left w:val="thickThin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964"/>
        <w:gridCol w:w="2399"/>
        <w:gridCol w:w="832"/>
        <w:gridCol w:w="850"/>
        <w:gridCol w:w="510"/>
        <w:gridCol w:w="397"/>
        <w:gridCol w:w="283"/>
        <w:gridCol w:w="283"/>
        <w:gridCol w:w="406"/>
        <w:gridCol w:w="283"/>
        <w:gridCol w:w="283"/>
        <w:gridCol w:w="446"/>
        <w:gridCol w:w="8"/>
        <w:gridCol w:w="454"/>
        <w:gridCol w:w="283"/>
        <w:gridCol w:w="454"/>
        <w:gridCol w:w="454"/>
        <w:gridCol w:w="454"/>
        <w:gridCol w:w="454"/>
        <w:gridCol w:w="567"/>
        <w:gridCol w:w="454"/>
        <w:gridCol w:w="454"/>
        <w:gridCol w:w="454"/>
        <w:gridCol w:w="360"/>
      </w:tblGrid>
      <w:tr w:rsidR="00035A10" w:rsidRPr="00A041F6" w:rsidTr="00D96F46">
        <w:trPr>
          <w:cantSplit/>
          <w:trHeight w:val="227"/>
        </w:trPr>
        <w:tc>
          <w:tcPr>
            <w:tcW w:w="8429" w:type="dxa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041F6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2381" w:type="dxa"/>
            <w:gridSpan w:val="7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35A10" w:rsidRPr="00A041F6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041F6">
              <w:rPr>
                <w:rFonts w:ascii="Calibri" w:hAnsi="Calibri"/>
                <w:b/>
                <w:color w:val="0070C0"/>
                <w:sz w:val="12"/>
                <w:szCs w:val="12"/>
              </w:rPr>
              <w:t>Suivi individuel de l’état de santé</w:t>
            </w:r>
          </w:p>
        </w:tc>
        <w:tc>
          <w:tcPr>
            <w:tcW w:w="4850" w:type="dxa"/>
            <w:gridSpan w:val="1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35A10" w:rsidRPr="00A041F6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041F6">
              <w:rPr>
                <w:rFonts w:ascii="Calibri" w:hAnsi="Calibri"/>
                <w:b/>
                <w:color w:val="0070C0"/>
                <w:sz w:val="12"/>
                <w:szCs w:val="12"/>
              </w:rPr>
              <w:t>Suivi individuel renforcé (SIR)</w:t>
            </w:r>
          </w:p>
        </w:tc>
      </w:tr>
      <w:tr w:rsidR="00035A10" w:rsidRPr="00A230F0" w:rsidTr="00D96F46">
        <w:trPr>
          <w:cantSplit/>
          <w:trHeight w:val="2861"/>
        </w:trPr>
        <w:tc>
          <w:tcPr>
            <w:tcW w:w="287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Nom &amp; Prénom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(</w:t>
            </w: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par</w:t>
            </w:r>
            <w:proofErr w:type="gramEnd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ordre alphabétique)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+ nom de jeune fille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pour</w:t>
            </w:r>
            <w:proofErr w:type="gramEnd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les femmes mariées</w:t>
            </w:r>
          </w:p>
        </w:tc>
        <w:tc>
          <w:tcPr>
            <w:tcW w:w="96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Date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de</w:t>
            </w:r>
            <w:proofErr w:type="gramEnd"/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naissance</w:t>
            </w:r>
            <w:proofErr w:type="gramEnd"/>
          </w:p>
        </w:tc>
        <w:tc>
          <w:tcPr>
            <w:tcW w:w="2399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Emploi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(Poste précis occupé)</w:t>
            </w:r>
          </w:p>
        </w:tc>
        <w:tc>
          <w:tcPr>
            <w:tcW w:w="832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Nature du contrat</w:t>
            </w:r>
          </w:p>
        </w:tc>
        <w:tc>
          <w:tcPr>
            <w:tcW w:w="850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Date d’entrée</w:t>
            </w:r>
          </w:p>
        </w:tc>
        <w:tc>
          <w:tcPr>
            <w:tcW w:w="510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70C0"/>
                <w:sz w:val="16"/>
                <w:szCs w:val="16"/>
              </w:rPr>
              <w:t>Code CSP</w:t>
            </w:r>
          </w:p>
        </w:tc>
        <w:tc>
          <w:tcPr>
            <w:tcW w:w="39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ED4D2A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7E2210">
              <w:rPr>
                <w:rFonts w:ascii="Calibri" w:hAnsi="Calibri"/>
                <w:b/>
                <w:color w:val="0070C0"/>
                <w:sz w:val="8"/>
                <w:szCs w:val="8"/>
              </w:rPr>
              <w:t>Cas général</w:t>
            </w:r>
            <w:r w:rsidRPr="00ED4D2A"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RAS *</w:t>
            </w:r>
          </w:p>
          <w:p w:rsidR="00035A10" w:rsidRPr="00ED4D2A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230F0">
              <w:rPr>
                <w:rFonts w:ascii="Calibri" w:hAnsi="Calibri"/>
                <w:b/>
                <w:color w:val="0070C0"/>
                <w:sz w:val="12"/>
                <w:szCs w:val="12"/>
              </w:rPr>
              <w:t>Travailleur – 18 ans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Invalidité</w:t>
            </w:r>
          </w:p>
        </w:tc>
        <w:tc>
          <w:tcPr>
            <w:tcW w:w="406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230F0">
              <w:rPr>
                <w:rFonts w:ascii="Calibri" w:hAnsi="Calibri"/>
                <w:b/>
                <w:color w:val="0070C0"/>
                <w:sz w:val="12"/>
                <w:szCs w:val="12"/>
              </w:rPr>
              <w:t>Travailleurs handicapés (RQTH)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Travailleurs de nuit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Agents pathogènes catégorie 2</w:t>
            </w:r>
          </w:p>
        </w:tc>
        <w:tc>
          <w:tcPr>
            <w:tcW w:w="454" w:type="dxa"/>
            <w:gridSpan w:val="2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Rayonnements champs électromagnétiques</w:t>
            </w:r>
          </w:p>
        </w:tc>
        <w:tc>
          <w:tcPr>
            <w:tcW w:w="45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Amiante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Plomb et ses composés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Agents cancérogènes, mutagènes et toxiques pour 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la reproduction mentionnés</w:t>
            </w:r>
            <w:proofErr w:type="gramEnd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à l’article R.4412-60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Agents biologiques pathogènes (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ABP)  groupes</w:t>
            </w:r>
            <w:proofErr w:type="gramEnd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3 et 4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Rayonnements ionisants RIA cat. A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Travail en milieu hyperbare</w:t>
            </w:r>
          </w:p>
        </w:tc>
        <w:tc>
          <w:tcPr>
            <w:tcW w:w="567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Risque de chute de hauteur lors des opérations de montage démontage 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des  échafaudages</w:t>
            </w:r>
            <w:proofErr w:type="gramEnd"/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Autorisation de conduite dont CACES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Jeunes/Travaux dangereux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Habilitation électrique</w:t>
            </w:r>
          </w:p>
        </w:tc>
        <w:tc>
          <w:tcPr>
            <w:tcW w:w="360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Risque particulier identifié par 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l’employeur  en</w:t>
            </w:r>
            <w:proofErr w:type="gramEnd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accord avec le médecin du travail, le CHSCT ou DP</w:t>
            </w:r>
          </w:p>
        </w:tc>
      </w:tr>
      <w:tr w:rsidR="00035A10" w:rsidRPr="00A230F0" w:rsidTr="00D96F46">
        <w:tc>
          <w:tcPr>
            <w:tcW w:w="2874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rPr>
          <w:trHeight w:val="270"/>
        </w:trPr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rPr>
          <w:trHeight w:val="63"/>
        </w:trPr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</w:tbl>
    <w:p w:rsidR="00035A10" w:rsidRPr="00ED4D2A" w:rsidRDefault="00035A10" w:rsidP="00035A10">
      <w:pPr>
        <w:tabs>
          <w:tab w:val="clear" w:pos="284"/>
          <w:tab w:val="clear" w:pos="4820"/>
          <w:tab w:val="clear" w:pos="7088"/>
          <w:tab w:val="left" w:pos="6237"/>
        </w:tabs>
        <w:ind w:left="284"/>
        <w:rPr>
          <w:rFonts w:ascii="Calibri" w:hAnsi="Calibri"/>
          <w:b/>
          <w:color w:val="0070C0"/>
          <w:sz w:val="10"/>
        </w:rPr>
      </w:pPr>
      <w:r w:rsidRPr="00ED4D2A">
        <w:rPr>
          <w:rFonts w:ascii="Calibri" w:hAnsi="Calibri"/>
          <w:b/>
          <w:color w:val="0070C0"/>
          <w:sz w:val="10"/>
        </w:rPr>
        <w:t>*RAS = rien à signaler</w:t>
      </w:r>
    </w:p>
    <w:p w:rsidR="00035A10" w:rsidRPr="000A6C68" w:rsidRDefault="00035A10" w:rsidP="00035A10">
      <w:pPr>
        <w:tabs>
          <w:tab w:val="clear" w:pos="284"/>
          <w:tab w:val="clear" w:pos="4820"/>
          <w:tab w:val="clear" w:pos="7088"/>
          <w:tab w:val="left" w:pos="5670"/>
        </w:tabs>
        <w:spacing w:line="360" w:lineRule="auto"/>
        <w:ind w:left="142"/>
        <w:jc w:val="left"/>
        <w:rPr>
          <w:rFonts w:ascii="Calibri" w:hAnsi="Calibri"/>
          <w:b/>
          <w:sz w:val="18"/>
          <w:szCs w:val="18"/>
        </w:rPr>
      </w:pPr>
      <w:r w:rsidRPr="000A6C68">
        <w:rPr>
          <w:rFonts w:ascii="Calibri" w:hAnsi="Calibri"/>
          <w:b/>
          <w:sz w:val="18"/>
          <w:szCs w:val="18"/>
        </w:rPr>
        <w:t xml:space="preserve">Heures d’ouverture : de </w:t>
      </w:r>
      <w:r w:rsidRPr="000A6C68">
        <w:rPr>
          <w:rFonts w:ascii="Calibri" w:hAnsi="Calibri"/>
          <w:sz w:val="18"/>
          <w:szCs w:val="18"/>
        </w:rPr>
        <w:t>.................</w:t>
      </w:r>
      <w:r w:rsidRPr="000A6C68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Pr="000A6C68">
        <w:rPr>
          <w:rFonts w:ascii="Calibri" w:hAnsi="Calibri"/>
          <w:b/>
          <w:sz w:val="18"/>
          <w:szCs w:val="18"/>
        </w:rPr>
        <w:t>à</w:t>
      </w:r>
      <w:proofErr w:type="gramEnd"/>
      <w:r w:rsidRPr="000A6C68">
        <w:rPr>
          <w:rFonts w:ascii="Calibri" w:hAnsi="Calibri"/>
          <w:b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 xml:space="preserve">................. </w:t>
      </w:r>
      <w:proofErr w:type="gramStart"/>
      <w:r w:rsidRPr="000A6C68">
        <w:rPr>
          <w:rFonts w:ascii="Calibri" w:hAnsi="Calibri"/>
          <w:b/>
          <w:sz w:val="18"/>
          <w:szCs w:val="18"/>
        </w:rPr>
        <w:t>et  de</w:t>
      </w:r>
      <w:proofErr w:type="gramEnd"/>
      <w:r w:rsidRPr="000A6C68">
        <w:rPr>
          <w:rFonts w:ascii="Calibri" w:hAnsi="Calibri"/>
          <w:b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>.................</w:t>
      </w:r>
      <w:r w:rsidRPr="000A6C68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Pr="000A6C68">
        <w:rPr>
          <w:rFonts w:ascii="Calibri" w:hAnsi="Calibri"/>
          <w:b/>
          <w:sz w:val="18"/>
          <w:szCs w:val="18"/>
        </w:rPr>
        <w:t>à</w:t>
      </w:r>
      <w:proofErr w:type="gramEnd"/>
      <w:r w:rsidRPr="000A6C68">
        <w:rPr>
          <w:rFonts w:ascii="Calibri" w:hAnsi="Calibri"/>
          <w:b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>.................</w:t>
      </w:r>
      <w:r w:rsidRPr="000A6C68">
        <w:rPr>
          <w:rFonts w:ascii="Calibri" w:hAnsi="Calibri"/>
          <w:b/>
          <w:sz w:val="18"/>
          <w:szCs w:val="18"/>
        </w:rPr>
        <w:t xml:space="preserve"> Jours de fermeture hebdomadaire : </w:t>
      </w:r>
      <w:r w:rsidRPr="000A6C68">
        <w:rPr>
          <w:rFonts w:ascii="Calibri" w:hAnsi="Calibri"/>
          <w:sz w:val="18"/>
          <w:szCs w:val="18"/>
        </w:rPr>
        <w:t>……………………………</w:t>
      </w:r>
      <w:proofErr w:type="gramStart"/>
      <w:r w:rsidRPr="000A6C68">
        <w:rPr>
          <w:rFonts w:ascii="Calibri" w:hAnsi="Calibri"/>
          <w:sz w:val="18"/>
          <w:szCs w:val="18"/>
        </w:rPr>
        <w:t>…….</w:t>
      </w:r>
      <w:proofErr w:type="gramEnd"/>
      <w:r w:rsidRPr="000A6C68">
        <w:rPr>
          <w:rFonts w:ascii="Calibri" w:hAnsi="Calibri"/>
          <w:sz w:val="18"/>
          <w:szCs w:val="18"/>
        </w:rPr>
        <w:t>.</w:t>
      </w:r>
      <w:r w:rsidRPr="000A6C68">
        <w:rPr>
          <w:rFonts w:ascii="Calibri" w:hAnsi="Calibri"/>
          <w:sz w:val="18"/>
          <w:szCs w:val="18"/>
        </w:rPr>
        <w:tab/>
      </w:r>
      <w:r w:rsidRPr="000A6C68">
        <w:rPr>
          <w:rFonts w:ascii="Calibri" w:hAnsi="Calibri"/>
          <w:b/>
          <w:sz w:val="18"/>
          <w:szCs w:val="18"/>
        </w:rPr>
        <w:t xml:space="preserve">Période de congés annuels : </w:t>
      </w:r>
      <w:r w:rsidRPr="000A6C68">
        <w:rPr>
          <w:rFonts w:ascii="Calibri" w:hAnsi="Calibri"/>
          <w:sz w:val="18"/>
          <w:szCs w:val="18"/>
        </w:rPr>
        <w:tab/>
      </w:r>
      <w:r w:rsidR="00F94E9D" w:rsidRPr="000A6C68">
        <w:rPr>
          <w:rFonts w:ascii="Calibri" w:hAnsi="Calibri"/>
          <w:sz w:val="18"/>
          <w:szCs w:val="18"/>
        </w:rPr>
        <w:t>……………………………</w:t>
      </w:r>
      <w:proofErr w:type="gramStart"/>
      <w:r w:rsidR="00F94E9D" w:rsidRPr="000A6C68">
        <w:rPr>
          <w:rFonts w:ascii="Calibri" w:hAnsi="Calibri"/>
          <w:sz w:val="18"/>
          <w:szCs w:val="18"/>
        </w:rPr>
        <w:t>…….</w:t>
      </w:r>
      <w:proofErr w:type="gramEnd"/>
      <w:r w:rsidR="00F94E9D" w:rsidRPr="000A6C68">
        <w:rPr>
          <w:rFonts w:ascii="Calibri" w:hAnsi="Calibri"/>
          <w:sz w:val="18"/>
          <w:szCs w:val="18"/>
        </w:rPr>
        <w:t>.</w:t>
      </w:r>
      <w:bookmarkStart w:id="0" w:name="_GoBack"/>
      <w:bookmarkEnd w:id="0"/>
    </w:p>
    <w:p w:rsidR="00035A10" w:rsidRDefault="00035A10" w:rsidP="00035A10">
      <w:pPr>
        <w:tabs>
          <w:tab w:val="clear" w:pos="284"/>
          <w:tab w:val="left" w:pos="1701"/>
          <w:tab w:val="left" w:pos="1985"/>
          <w:tab w:val="left" w:leader="dot" w:pos="11057"/>
        </w:tabs>
        <w:ind w:left="142" w:right="147"/>
        <w:rPr>
          <w:rFonts w:ascii="Calibri" w:hAnsi="Calibri"/>
          <w:sz w:val="18"/>
          <w:szCs w:val="18"/>
        </w:rPr>
      </w:pPr>
      <w:r w:rsidRPr="000A6C68">
        <w:rPr>
          <w:rFonts w:ascii="Calibri" w:hAnsi="Calibri"/>
          <w:sz w:val="18"/>
          <w:szCs w:val="18"/>
        </w:rPr>
        <w:t>Je soussigné Nom……………………………… Prénom……………………… Qualité………………………</w:t>
      </w:r>
      <w:proofErr w:type="gramStart"/>
      <w:r w:rsidRPr="000A6C68">
        <w:rPr>
          <w:rFonts w:ascii="Calibri" w:hAnsi="Calibri"/>
          <w:sz w:val="18"/>
          <w:szCs w:val="18"/>
        </w:rPr>
        <w:t>…….</w:t>
      </w:r>
      <w:proofErr w:type="gramEnd"/>
      <w:r w:rsidRPr="000A6C68">
        <w:rPr>
          <w:rFonts w:ascii="Calibri" w:hAnsi="Calibri"/>
          <w:sz w:val="18"/>
          <w:szCs w:val="18"/>
        </w:rPr>
        <w:t>, déclare adhérer au  SSTi03 et m’engage à respecter les obligations résultant des statuts et du règlement intérieur du dit Service ainsi que des prescriptions législatives et réglementaires applicables aux Établissements assujettis en matière de Santé au Travail.</w:t>
      </w:r>
    </w:p>
    <w:p w:rsidR="00035A10" w:rsidRPr="000A6C68" w:rsidRDefault="00035A10" w:rsidP="00035A10">
      <w:pPr>
        <w:tabs>
          <w:tab w:val="clear" w:pos="284"/>
          <w:tab w:val="left" w:pos="1701"/>
          <w:tab w:val="left" w:pos="1985"/>
          <w:tab w:val="left" w:leader="dot" w:pos="11057"/>
        </w:tabs>
        <w:ind w:left="142" w:right="147"/>
        <w:rPr>
          <w:rFonts w:ascii="Calibri" w:hAnsi="Calibri"/>
          <w:sz w:val="18"/>
          <w:szCs w:val="18"/>
        </w:rPr>
      </w:pPr>
    </w:p>
    <w:p w:rsidR="00035A10" w:rsidRPr="000A6C68" w:rsidRDefault="00035A10" w:rsidP="00035A10">
      <w:pPr>
        <w:tabs>
          <w:tab w:val="clear" w:pos="284"/>
          <w:tab w:val="clear" w:pos="4820"/>
          <w:tab w:val="clear" w:pos="7088"/>
          <w:tab w:val="left" w:pos="1701"/>
          <w:tab w:val="left" w:pos="6237"/>
        </w:tabs>
        <w:rPr>
          <w:rFonts w:ascii="Calibri" w:hAnsi="Calibri"/>
          <w:sz w:val="18"/>
          <w:szCs w:val="18"/>
        </w:rPr>
      </w:pPr>
      <w:r w:rsidRPr="000A6C68">
        <w:rPr>
          <w:rFonts w:ascii="Calibri" w:hAnsi="Calibri"/>
          <w:sz w:val="18"/>
          <w:szCs w:val="18"/>
        </w:rPr>
        <w:t>A ………………………………………… Le, ……/……/……</w:t>
      </w:r>
      <w:r w:rsidR="007C602F">
        <w:rPr>
          <w:rFonts w:ascii="Calibri" w:hAnsi="Calibri"/>
          <w:sz w:val="18"/>
          <w:szCs w:val="18"/>
        </w:rPr>
        <w:t xml:space="preserve">                Bulletin d’adhésion et État nominatif</w:t>
      </w:r>
      <w:r w:rsidRPr="000A6C68">
        <w:rPr>
          <w:rFonts w:ascii="Calibri" w:hAnsi="Calibri"/>
          <w:sz w:val="18"/>
          <w:szCs w:val="18"/>
        </w:rPr>
        <w:t xml:space="preserve"> certifiés exacts ce jour,</w:t>
      </w:r>
      <w:r>
        <w:rPr>
          <w:rFonts w:ascii="Calibri" w:hAnsi="Calibri"/>
          <w:sz w:val="18"/>
          <w:szCs w:val="18"/>
        </w:rPr>
        <w:tab/>
      </w:r>
      <w:r w:rsidR="00C63073">
        <w:rPr>
          <w:rFonts w:ascii="Calibri" w:hAnsi="Calibri"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ab/>
        <w:t xml:space="preserve">CACHET </w:t>
      </w:r>
      <w:r w:rsidRPr="000A6C68">
        <w:rPr>
          <w:rFonts w:ascii="Calibri" w:hAnsi="Calibri"/>
          <w:sz w:val="18"/>
          <w:szCs w:val="18"/>
        </w:rPr>
        <w:tab/>
      </w:r>
      <w:r w:rsidRPr="000A6C68">
        <w:rPr>
          <w:rFonts w:ascii="Calibri" w:hAnsi="Calibri"/>
          <w:sz w:val="18"/>
          <w:szCs w:val="18"/>
        </w:rPr>
        <w:tab/>
      </w:r>
      <w:r w:rsidRPr="000A6C68">
        <w:rPr>
          <w:rFonts w:ascii="Calibri" w:hAnsi="Calibri"/>
          <w:sz w:val="18"/>
          <w:szCs w:val="18"/>
        </w:rPr>
        <w:tab/>
        <w:t>Signature de l’employeur,</w:t>
      </w:r>
    </w:p>
    <w:p w:rsidR="00035A10" w:rsidRDefault="00035A10" w:rsidP="00035A10"/>
    <w:sectPr w:rsidR="00035A10" w:rsidSect="00035A10">
      <w:headerReference w:type="default" r:id="rId7"/>
      <w:pgSz w:w="16820" w:h="11900" w:orient="landscape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3E" w:rsidRDefault="009B613E" w:rsidP="00035A10">
      <w:r>
        <w:separator/>
      </w:r>
    </w:p>
  </w:endnote>
  <w:endnote w:type="continuationSeparator" w:id="0">
    <w:p w:rsidR="009B613E" w:rsidRDefault="009B613E" w:rsidP="000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3E" w:rsidRDefault="009B613E" w:rsidP="00035A10">
      <w:r>
        <w:separator/>
      </w:r>
    </w:p>
  </w:footnote>
  <w:footnote w:type="continuationSeparator" w:id="0">
    <w:p w:rsidR="009B613E" w:rsidRDefault="009B613E" w:rsidP="0003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10" w:rsidRDefault="00035A10" w:rsidP="00035A10">
    <w:pPr>
      <w:shd w:val="clear" w:color="auto" w:fill="B9E8FF"/>
      <w:tabs>
        <w:tab w:val="clear" w:pos="284"/>
        <w:tab w:val="left" w:pos="426"/>
        <w:tab w:val="left" w:pos="3969"/>
        <w:tab w:val="left" w:pos="5103"/>
        <w:tab w:val="left" w:pos="6521"/>
        <w:tab w:val="left" w:leader="dot" w:pos="11057"/>
      </w:tabs>
      <w:ind w:left="142" w:right="5"/>
      <w:rPr>
        <w:rFonts w:ascii="Book Antiqua" w:hAnsi="Book Antiqua"/>
        <w:b/>
        <w:sz w:val="20"/>
        <w:u w:val="single"/>
        <w:shd w:val="clear" w:color="auto" w:fill="B9E8FF"/>
      </w:rPr>
    </w:pPr>
    <w:r w:rsidRPr="00761852">
      <w:rPr>
        <w:rFonts w:ascii="Book Antiqua" w:hAnsi="Book Antiqua"/>
        <w:b/>
        <w:sz w:val="20"/>
        <w:u w:val="single"/>
        <w:shd w:val="clear" w:color="auto" w:fill="B9E8FF"/>
      </w:rPr>
      <w:t>Cadre réservé au SSTi03</w:t>
    </w:r>
  </w:p>
  <w:p w:rsidR="00035A10" w:rsidRPr="00761852" w:rsidRDefault="00035A10" w:rsidP="00035A10">
    <w:pPr>
      <w:shd w:val="clear" w:color="auto" w:fill="B9E8FF"/>
      <w:tabs>
        <w:tab w:val="clear" w:pos="284"/>
        <w:tab w:val="left" w:pos="426"/>
        <w:tab w:val="left" w:pos="3969"/>
        <w:tab w:val="left" w:pos="5103"/>
        <w:tab w:val="left" w:pos="6521"/>
        <w:tab w:val="left" w:leader="dot" w:pos="11057"/>
      </w:tabs>
      <w:ind w:left="142" w:right="5"/>
      <w:rPr>
        <w:rFonts w:ascii="Book Antiqua" w:hAnsi="Book Antiqua"/>
        <w:sz w:val="20"/>
      </w:rPr>
    </w:pPr>
    <w:r w:rsidRPr="00761852">
      <w:rPr>
        <w:rFonts w:ascii="Book Antiqua" w:hAnsi="Book Antiqua"/>
        <w:sz w:val="20"/>
        <w:u w:val="single"/>
      </w:rPr>
      <w:t>DOSSIER reçu le</w:t>
    </w:r>
    <w:r w:rsidRPr="00761852">
      <w:rPr>
        <w:rFonts w:ascii="Book Antiqua" w:hAnsi="Book Antiqua"/>
        <w:sz w:val="20"/>
      </w:rPr>
      <w:t xml:space="preserve"> : </w:t>
    </w:r>
    <w:r>
      <w:rPr>
        <w:rFonts w:ascii="Book Antiqua" w:hAnsi="Book Antiqua"/>
        <w:sz w:val="20"/>
      </w:rPr>
      <w:t>……………</w:t>
    </w:r>
    <w:proofErr w:type="gramStart"/>
    <w:r>
      <w:rPr>
        <w:rFonts w:ascii="Book Antiqua" w:hAnsi="Book Antiqua"/>
        <w:sz w:val="20"/>
      </w:rPr>
      <w:t>…….</w:t>
    </w:r>
    <w:proofErr w:type="gramEnd"/>
    <w:r>
      <w:rPr>
        <w:rFonts w:ascii="Book Antiqua" w:hAnsi="Book Antiqua"/>
        <w:sz w:val="20"/>
      </w:rPr>
      <w:t xml:space="preserve">. </w:t>
    </w:r>
    <w:r w:rsidRPr="00761852">
      <w:rPr>
        <w:rFonts w:ascii="Book Antiqua" w:hAnsi="Book Antiqua"/>
        <w:sz w:val="20"/>
      </w:rPr>
      <w:t>N° ADHÉRENT : ……………</w:t>
    </w:r>
    <w:r>
      <w:rPr>
        <w:rFonts w:ascii="Book Antiqua" w:hAnsi="Book Antiqua"/>
        <w:sz w:val="20"/>
      </w:rPr>
      <w:t xml:space="preserve">………………… </w:t>
    </w:r>
    <w:r w:rsidRPr="00761852">
      <w:rPr>
        <w:rFonts w:ascii="Book Antiqua" w:hAnsi="Book Antiqua"/>
        <w:sz w:val="20"/>
      </w:rPr>
      <w:t xml:space="preserve">NOM D’APPEL : </w:t>
    </w:r>
    <w:r w:rsidRPr="00761852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>……</w:t>
    </w:r>
    <w:proofErr w:type="gramStart"/>
    <w:r>
      <w:rPr>
        <w:rFonts w:ascii="Book Antiqua" w:hAnsi="Book Antiqua"/>
        <w:sz w:val="20"/>
      </w:rPr>
      <w:t>…….</w:t>
    </w:r>
    <w:proofErr w:type="gramEnd"/>
    <w:r>
      <w:rPr>
        <w:rFonts w:ascii="Book Antiqua" w:hAnsi="Book Antiqua"/>
        <w:sz w:val="20"/>
      </w:rPr>
      <w:t xml:space="preserve">.  </w:t>
    </w:r>
    <w:r w:rsidRPr="00761852">
      <w:rPr>
        <w:rFonts w:ascii="Book Antiqua" w:hAnsi="Book Antiqua"/>
        <w:sz w:val="20"/>
      </w:rPr>
      <w:t xml:space="preserve">LIEU DE L’EXAMEN : </w:t>
    </w:r>
    <w:r w:rsidRPr="00761852">
      <w:rPr>
        <w:rFonts w:ascii="Book Antiqua" w:hAnsi="Book Antiqua"/>
        <w:sz w:val="20"/>
      </w:rPr>
      <w:tab/>
    </w:r>
  </w:p>
  <w:p w:rsidR="00035A10" w:rsidRPr="00035A10" w:rsidRDefault="00035A10" w:rsidP="00035A10">
    <w:pPr>
      <w:shd w:val="clear" w:color="auto" w:fill="B9E8FF"/>
      <w:tabs>
        <w:tab w:val="clear" w:pos="7088"/>
        <w:tab w:val="left" w:pos="426"/>
        <w:tab w:val="left" w:pos="3969"/>
        <w:tab w:val="left" w:pos="5103"/>
        <w:tab w:val="left" w:leader="dot" w:pos="11057"/>
      </w:tabs>
      <w:ind w:left="142" w:right="5"/>
      <w:rPr>
        <w:rFonts w:ascii="Book Antiqua" w:hAnsi="Book Antiqua"/>
        <w:sz w:val="20"/>
      </w:rPr>
    </w:pPr>
    <w:r w:rsidRPr="00761852">
      <w:rPr>
        <w:rFonts w:ascii="Book Antiqua" w:hAnsi="Book Antiqua"/>
        <w:sz w:val="20"/>
      </w:rPr>
      <w:t>MÉDEC</w:t>
    </w:r>
    <w:r>
      <w:rPr>
        <w:rFonts w:ascii="Book Antiqua" w:hAnsi="Book Antiqua"/>
        <w:sz w:val="20"/>
      </w:rPr>
      <w:t>IN DU TRAVAIL : …………</w:t>
    </w:r>
    <w:proofErr w:type="gramStart"/>
    <w:r>
      <w:rPr>
        <w:rFonts w:ascii="Book Antiqua" w:hAnsi="Book Antiqua"/>
        <w:sz w:val="20"/>
      </w:rPr>
      <w:t>…….</w:t>
    </w:r>
    <w:proofErr w:type="gramEnd"/>
    <w:r>
      <w:rPr>
        <w:rFonts w:ascii="Book Antiqua" w:hAnsi="Book Antiqua"/>
        <w:sz w:val="20"/>
      </w:rPr>
      <w:t xml:space="preserve">……… </w:t>
    </w:r>
    <w:r w:rsidRPr="00761852">
      <w:rPr>
        <w:rFonts w:ascii="Book Antiqua" w:hAnsi="Book Antiqua"/>
        <w:sz w:val="20"/>
      </w:rPr>
      <w:t>SECRÉTAIRE :</w:t>
    </w:r>
    <w:r>
      <w:rPr>
        <w:rFonts w:ascii="Book Antiqua" w:hAnsi="Book Antiqua"/>
        <w:sz w:val="20"/>
      </w:rPr>
      <w:t xml:space="preserve"> ……………………………… </w:t>
    </w:r>
    <w:r w:rsidRPr="00761852">
      <w:rPr>
        <w:rFonts w:ascii="Book Antiqua" w:hAnsi="Book Antiqua"/>
        <w:sz w:val="20"/>
      </w:rPr>
      <w:t>INFIRMIER :</w:t>
    </w:r>
    <w:r>
      <w:rPr>
        <w:rFonts w:ascii="Book Antiqua" w:hAnsi="Book Antiqua"/>
        <w:sz w:val="20"/>
      </w:rPr>
      <w:t xml:space="preserve"> </w:t>
    </w:r>
    <w:proofErr w:type="gramStart"/>
    <w:r w:rsidRPr="00761852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>.…</w:t>
    </w:r>
    <w:proofErr w:type="gramEnd"/>
    <w:r>
      <w:rPr>
        <w:rFonts w:ascii="Book Antiqua" w:hAnsi="Book Antiqua"/>
        <w:sz w:val="20"/>
      </w:rPr>
      <w:t>………………….. I</w:t>
    </w:r>
    <w:r w:rsidRPr="00761852">
      <w:rPr>
        <w:rFonts w:ascii="Book Antiqua" w:hAnsi="Book Antiqua"/>
        <w:sz w:val="20"/>
      </w:rPr>
      <w:t>PRP :</w:t>
    </w:r>
    <w:r w:rsidRPr="00761852">
      <w:rPr>
        <w:rFonts w:ascii="Book Antiqua" w:hAnsi="Book Antiqua"/>
        <w:sz w:val="20"/>
      </w:rPr>
      <w:tab/>
    </w:r>
  </w:p>
  <w:p w:rsidR="00035A10" w:rsidRDefault="00035A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A10"/>
    <w:rsid w:val="00035A10"/>
    <w:rsid w:val="001B1ED1"/>
    <w:rsid w:val="004840AF"/>
    <w:rsid w:val="004B6FAF"/>
    <w:rsid w:val="006966CD"/>
    <w:rsid w:val="007B7779"/>
    <w:rsid w:val="007C602F"/>
    <w:rsid w:val="0085769E"/>
    <w:rsid w:val="008F2FDB"/>
    <w:rsid w:val="009B613E"/>
    <w:rsid w:val="00AB7475"/>
    <w:rsid w:val="00BF2B83"/>
    <w:rsid w:val="00C63073"/>
    <w:rsid w:val="00CE3757"/>
    <w:rsid w:val="00D96F46"/>
    <w:rsid w:val="00DC1CE8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C3A1-BE58-1E44-A2E9-E7FF333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A10"/>
    <w:pPr>
      <w:tabs>
        <w:tab w:val="left" w:pos="284"/>
        <w:tab w:val="left" w:pos="4820"/>
        <w:tab w:val="center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A10"/>
    <w:pPr>
      <w:tabs>
        <w:tab w:val="clear" w:pos="284"/>
        <w:tab w:val="clear" w:pos="4820"/>
        <w:tab w:val="clear" w:pos="7088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35A1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5A10"/>
    <w:pPr>
      <w:tabs>
        <w:tab w:val="clear" w:pos="284"/>
        <w:tab w:val="clear" w:pos="4820"/>
        <w:tab w:val="clear" w:pos="7088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35A10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820F4E-CA13-374F-BC73-083C340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Nathalie PERROT</cp:lastModifiedBy>
  <cp:revision>2</cp:revision>
  <cp:lastPrinted>2017-01-31T13:43:00Z</cp:lastPrinted>
  <dcterms:created xsi:type="dcterms:W3CDTF">2019-01-08T10:21:00Z</dcterms:created>
  <dcterms:modified xsi:type="dcterms:W3CDTF">2019-01-08T10:21:00Z</dcterms:modified>
</cp:coreProperties>
</file>